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690f527691a54eb2" /><Relationship Type="http://schemas.openxmlformats.org/package/2006/relationships/metadata/core-properties" Target="/package/services/metadata/core-properties/a2da9f32c5074d0b8d463c307aea7d44.psmdcp" Id="R411fff42d2504fa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rPr>
          <w:sz w:val="24"/>
          <w:szCs w:val="24"/>
        </w:rPr>
      </w:pPr>
      <w:r w:rsidRPr="00000000" w:rsidDel="00000000" w:rsidR="00000000">
        <w:rPr>
          <w:sz w:val="24"/>
          <w:szCs w:val="24"/>
          <w:rtl w:val="0"/>
        </w:rPr>
        <w:t xml:space="preserve">From Furman - Morgan Danyi </w:t>
      </w:r>
    </w:p>
    <w:p w:rsidRPr="00000000" w:rsidR="00000000" w:rsidDel="00000000" w:rsidP="00000000" w:rsidRDefault="00000000" w14:paraId="00000002">
      <w:pPr>
        <w:rPr>
          <w:color w:val="0563c1"/>
          <w:sz w:val="24"/>
          <w:szCs w:val="24"/>
          <w:u w:val="single"/>
        </w:rPr>
      </w:pPr>
      <w:r w:rsidRPr="00000000" w:rsidDel="00000000" w:rsidR="00000000">
        <w:rPr>
          <w:sz w:val="24"/>
          <w:szCs w:val="24"/>
          <w:rtl w:val="0"/>
        </w:rPr>
        <w:t xml:space="preserve">Uncommon Programs, Carrie Zimmerman, carriezimm@gmail.com</w:t>
      </w:r>
      <w:hyperlink r:id="rId6">
        <w:r w:rsidRPr="00000000" w:rsidDel="00000000" w:rsidR="00000000">
          <w:rPr>
            <w:sz w:val="24"/>
            <w:szCs w:val="24"/>
            <w:rtl w:val="0"/>
          </w:rPr>
          <w:t xml:space="preserve"> </w:t>
        </w:r>
      </w:hyperlink>
      <w:hyperlink r:id="rId7">
        <w:r w:rsidRPr="00000000" w:rsidDel="00000000" w:rsidR="00000000">
          <w:rPr>
            <w:color w:val="0563c1"/>
            <w:sz w:val="24"/>
            <w:szCs w:val="24"/>
            <w:u w:val="single"/>
            <w:rtl w:val="0"/>
          </w:rPr>
          <w:t xml:space="preserve">https://uncommonprograms.com/</w:t>
        </w:r>
      </w:hyperlink>
      <w:r w:rsidRPr="00000000" w:rsidDel="00000000" w:rsidR="00000000">
        <w:rPr>
          <w:rtl w:val="0"/>
        </w:rPr>
      </w:r>
    </w:p>
    <w:p w:rsidRPr="00000000" w:rsidR="00000000" w:rsidDel="00000000" w:rsidP="00000000" w:rsidRDefault="00000000" w14:paraId="00000003">
      <w:pPr>
        <w:rPr>
          <w:sz w:val="24"/>
          <w:szCs w:val="24"/>
        </w:rPr>
      </w:pPr>
      <w:r w:rsidRPr="00000000" w:rsidDel="00000000" w:rsidR="00000000">
        <w:rPr>
          <w:sz w:val="24"/>
          <w:szCs w:val="24"/>
          <w:rtl w:val="0"/>
        </w:rPr>
        <w:t xml:space="preserve">Consultant that helps write dramatic readings that are performed by students at fall orientation</w:t>
      </w:r>
    </w:p>
    <w:p w:rsidRPr="00000000" w:rsidR="00000000" w:rsidDel="00000000" w:rsidP="00000000" w:rsidRDefault="00000000" w14:paraId="00000004">
      <w:pPr>
        <w:rPr>
          <w:sz w:val="24"/>
          <w:szCs w:val="24"/>
        </w:rPr>
      </w:pPr>
      <w:r w:rsidRPr="00000000" w:rsidDel="00000000" w:rsidR="00000000">
        <w:rPr>
          <w:rtl w:val="0"/>
        </w:rPr>
      </w:r>
    </w:p>
    <w:p w:rsidRPr="00000000" w:rsidR="00000000" w:rsidDel="00000000" w:rsidP="00000000" w:rsidRDefault="00000000" w14:paraId="00000005">
      <w:pPr>
        <w:rPr>
          <w:sz w:val="24"/>
          <w:szCs w:val="24"/>
        </w:rPr>
      </w:pPr>
      <w:r w:rsidRPr="00000000" w:rsidDel="00000000" w:rsidR="00000000">
        <w:rPr>
          <w:rtl w:val="0"/>
        </w:rPr>
      </w:r>
    </w:p>
    <w:p w:rsidRPr="00000000" w:rsidR="00000000" w:rsidDel="00000000" w:rsidP="00000000" w:rsidRDefault="00000000" w14:paraId="00000006">
      <w:pPr>
        <w:rPr/>
      </w:pPr>
      <w:r w:rsidRPr="00000000" w:rsidDel="00000000" w:rsidR="00000000">
        <w:rPr>
          <w:rtl w:val="0"/>
        </w:rPr>
        <w:t xml:space="preserve">From Southwestern</w:t>
      </w:r>
    </w:p>
    <w:p w:rsidRPr="00000000" w:rsidR="00000000" w:rsidDel="00000000" w:rsidP="00000000" w:rsidRDefault="00000000" w14:paraId="00000007">
      <w:pPr>
        <w:rPr/>
      </w:pPr>
      <w:r w:rsidRPr="00000000" w:rsidDel="00000000" w:rsidR="00000000">
        <w:rPr>
          <w:rtl w:val="0"/>
        </w:rPr>
      </w:r>
    </w:p>
    <w:p w:rsidRPr="00000000" w:rsidR="00000000" w:rsidDel="00000000" w:rsidP="00000000" w:rsidRDefault="00000000" w14:paraId="00000008">
      <w:pPr>
        <w:rPr/>
      </w:pPr>
      <w:r w:rsidRPr="00000000" w:rsidDel="00000000" w:rsidR="00000000">
        <w:rPr>
          <w:rtl w:val="0"/>
        </w:rPr>
        <w:t xml:space="preserve">Diversity and Inclusion Speaker</w:t>
      </w:r>
    </w:p>
    <w:p w:rsidRPr="00000000" w:rsidR="00000000" w:rsidDel="00000000" w:rsidP="00000000" w:rsidRDefault="00000000" w14:paraId="00000009">
      <w:pPr>
        <w:rPr/>
      </w:pPr>
      <w:r w:rsidRPr="00000000" w:rsidDel="00000000" w:rsidR="00000000">
        <w:rPr>
          <w:rtl w:val="0"/>
        </w:rPr>
        <w:t xml:space="preserve">Time: 1:30 p.m. - 2:30 p.m.</w:t>
      </w:r>
    </w:p>
    <w:p w:rsidRPr="00000000" w:rsidR="00000000" w:rsidDel="00000000" w:rsidP="00000000" w:rsidRDefault="00000000" w14:paraId="0000000A">
      <w:pPr>
        <w:rPr/>
      </w:pPr>
      <w:r w:rsidRPr="00000000" w:rsidDel="00000000" w:rsidR="00000000">
        <w:rPr>
          <w:rtl w:val="0"/>
        </w:rPr>
        <w:t xml:space="preserve">Location: Walzel Courts</w:t>
      </w:r>
    </w:p>
    <w:p w:rsidRPr="00000000" w:rsidR="00000000" w:rsidDel="00000000" w:rsidP="00000000" w:rsidRDefault="00000000" w14:paraId="0000000B">
      <w:pPr>
        <w:rPr/>
      </w:pPr>
      <w:r w:rsidRPr="00000000" w:rsidDel="00000000" w:rsidR="00000000">
        <w:rPr>
          <w:rtl w:val="0"/>
        </w:rPr>
      </w:r>
    </w:p>
    <w:p w:rsidRPr="00000000" w:rsidR="00000000" w:rsidDel="00000000" w:rsidP="00000000" w:rsidRDefault="00000000" w14:paraId="0000000C">
      <w:pPr>
        <w:rPr/>
      </w:pPr>
      <w:r w:rsidRPr="00000000" w:rsidDel="00000000" w:rsidR="00000000">
        <w:rPr>
          <w:rtl w:val="0"/>
        </w:rPr>
        <w:t xml:space="preserve">Website Blurb:</w:t>
      </w:r>
    </w:p>
    <w:p w:rsidRPr="00000000" w:rsidR="00000000" w:rsidDel="00000000" w:rsidP="00000000" w:rsidRDefault="00000000" w14:paraId="0000000D">
      <w:pPr>
        <w:rPr/>
      </w:pPr>
      <w:r w:rsidRPr="00000000" w:rsidDel="00000000" w:rsidR="00000000">
        <w:rPr>
          <w:rtl w:val="0"/>
        </w:rPr>
        <w:t xml:space="preserve">Participants will engage in an open dialogue about diversity and inclusion as an orientation to everyday college life by playing the game “Keep It Real” which challenges participants to find a deeper understanding about themselves and those around them. The game has a variety of diverse topics and serves as an engaging, reflective and impactful tool to break down barriers and build community. The game will be facilitated by the inventor of the game Leslie Robinson.</w:t>
      </w:r>
    </w:p>
    <w:p w:rsidRPr="00000000" w:rsidR="00000000" w:rsidDel="00000000" w:rsidP="00000000" w:rsidRDefault="00000000" w14:paraId="0000000E">
      <w:pPr>
        <w:rPr/>
      </w:pPr>
      <w:r w:rsidRPr="00000000" w:rsidDel="00000000" w:rsidR="00000000">
        <w:rPr>
          <w:rtl w:val="0"/>
        </w:rPr>
      </w:r>
    </w:p>
    <w:p w:rsidRPr="00000000" w:rsidR="00000000" w:rsidDel="00000000" w:rsidP="00000000" w:rsidRDefault="00000000" w14:paraId="0000000F">
      <w:pPr>
        <w:rPr/>
      </w:pPr>
      <w:r w:rsidRPr="00000000" w:rsidDel="00000000" w:rsidR="00000000">
        <w:rPr>
          <w:rtl w:val="0"/>
        </w:rPr>
        <w:t xml:space="preserve">Hope that this is helpful.</w:t>
      </w:r>
    </w:p>
    <w:p w:rsidRPr="00000000" w:rsidR="00000000" w:rsidDel="00000000" w:rsidP="00000000" w:rsidRDefault="00000000" w14:paraId="00000010">
      <w:pPr>
        <w:rPr/>
      </w:pPr>
      <w:r w:rsidRPr="00000000" w:rsidDel="00000000" w:rsidR="00000000">
        <w:rPr>
          <w:rtl w:val="0"/>
        </w:rPr>
      </w:r>
    </w:p>
    <w:p w:rsidRPr="00000000" w:rsidR="00000000" w:rsidDel="00000000" w:rsidP="00000000" w:rsidRDefault="00000000" w14:paraId="00000011">
      <w:pPr>
        <w:rPr/>
      </w:pPr>
      <w:r w:rsidRPr="00000000" w:rsidDel="00000000" w:rsidR="00000000">
        <w:rPr>
          <w:rtl w:val="0"/>
        </w:rPr>
        <w:t xml:space="preserve">- DT</w:t>
      </w:r>
    </w:p>
    <w:p w:rsidRPr="00000000" w:rsidR="00000000" w:rsidDel="00000000" w:rsidP="00000000" w:rsidRDefault="00000000" w14:paraId="00000012">
      <w:pPr>
        <w:rPr/>
      </w:pPr>
      <w:r w:rsidRPr="00000000" w:rsidDel="00000000" w:rsidR="00000000">
        <w:rPr>
          <w:rtl w:val="0"/>
        </w:rPr>
        <w:t xml:space="preserve">-- </w:t>
      </w:r>
    </w:p>
    <w:p w:rsidRPr="00000000" w:rsidR="00000000" w:rsidDel="00000000" w:rsidP="00000000" w:rsidRDefault="00000000" w14:paraId="00000013">
      <w:pPr>
        <w:rPr>
          <w:rFonts w:ascii="Georgia" w:hAnsi="Georgia" w:eastAsia="Georgia" w:cs="Georgia"/>
        </w:rPr>
      </w:pPr>
      <w:r w:rsidRPr="00000000" w:rsidDel="00000000" w:rsidR="00000000">
        <w:rPr>
          <w:rFonts w:ascii="Georgia" w:hAnsi="Georgia" w:eastAsia="Georgia" w:cs="Georgia"/>
          <w:sz w:val="24"/>
          <w:szCs w:val="24"/>
          <w:rtl w:val="0"/>
        </w:rPr>
        <w:t xml:space="preserve">Derek Timourian </w:t>
      </w:r>
      <w:r w:rsidRPr="00000000" w:rsidDel="00000000" w:rsidR="00000000">
        <w:rPr>
          <w:rFonts w:ascii="Georgia" w:hAnsi="Georgia" w:eastAsia="Georgia" w:cs="Georgia"/>
          <w:rtl w:val="0"/>
        </w:rPr>
        <w:t xml:space="preserve">(</w:t>
      </w:r>
      <w:hyperlink r:id="rId8">
        <w:r w:rsidRPr="00000000" w:rsidDel="00000000" w:rsidR="00000000">
          <w:rPr>
            <w:rFonts w:ascii="Georgia" w:hAnsi="Georgia" w:eastAsia="Georgia" w:cs="Georgia"/>
            <w:color w:val="1155cc"/>
            <w:u w:val="single"/>
            <w:rtl w:val="0"/>
          </w:rPr>
          <w:t xml:space="preserve">Request a meeting w/Derek</w:t>
        </w:r>
      </w:hyperlink>
      <w:r w:rsidRPr="00000000" w:rsidDel="00000000" w:rsidR="00000000">
        <w:rPr>
          <w:rFonts w:ascii="Georgia" w:hAnsi="Georgia" w:eastAsia="Georgia" w:cs="Georgia"/>
          <w:rtl w:val="0"/>
        </w:rPr>
        <w:t xml:space="preserve">)</w:t>
      </w:r>
    </w:p>
    <w:p w:rsidRPr="00000000" w:rsidR="00000000" w:rsidDel="00000000" w:rsidP="00000000" w:rsidRDefault="00000000" w14:paraId="00000014">
      <w:pPr>
        <w:rPr>
          <w:rFonts w:ascii="Georgia" w:hAnsi="Georgia" w:eastAsia="Georgia" w:cs="Georgia"/>
        </w:rPr>
      </w:pPr>
      <w:r w:rsidRPr="00000000" w:rsidDel="00000000" w:rsidR="00000000">
        <w:rPr>
          <w:rFonts w:ascii="Georgia" w:hAnsi="Georgia" w:eastAsia="Georgia" w:cs="Georgia"/>
          <w:rtl w:val="0"/>
        </w:rPr>
        <w:t xml:space="preserve">Associate Dean for Student Life,</w:t>
      </w:r>
    </w:p>
    <w:p w:rsidRPr="00000000" w:rsidR="00000000" w:rsidDel="00000000" w:rsidP="00000000" w:rsidRDefault="00000000" w14:paraId="00000015">
      <w:pPr>
        <w:rPr>
          <w:rFonts w:ascii="Georgia" w:hAnsi="Georgia" w:eastAsia="Georgia" w:cs="Georgia"/>
        </w:rPr>
      </w:pPr>
      <w:r w:rsidRPr="00000000" w:rsidDel="00000000" w:rsidR="00000000">
        <w:rPr>
          <w:rFonts w:ascii="Georgia" w:hAnsi="Georgia" w:eastAsia="Georgia" w:cs="Georgia"/>
          <w:rtl w:val="0"/>
        </w:rPr>
        <w:t xml:space="preserve">Director of Intramural &amp; Recreational Activities</w:t>
      </w:r>
    </w:p>
    <w:p w:rsidRPr="00000000" w:rsidR="00000000" w:rsidDel="00000000" w:rsidP="00000000" w:rsidRDefault="00000000" w14:paraId="00000016">
      <w:pPr>
        <w:rPr>
          <w:rFonts w:ascii="Georgia" w:hAnsi="Georgia" w:eastAsia="Georgia" w:cs="Georgia"/>
        </w:rPr>
      </w:pPr>
      <w:r w:rsidRPr="00000000" w:rsidDel="00000000" w:rsidR="00000000">
        <w:rPr>
          <w:rFonts w:ascii="Georgia" w:hAnsi="Georgia" w:eastAsia="Georgia" w:cs="Georgia"/>
          <w:rtl w:val="0"/>
        </w:rPr>
        <w:t xml:space="preserve">and Director of Student Activities</w:t>
      </w:r>
    </w:p>
    <w:p w:rsidRPr="00000000" w:rsidR="00000000" w:rsidDel="00000000" w:rsidP="00000000" w:rsidRDefault="00000000" w14:paraId="00000017">
      <w:pPr>
        <w:rPr>
          <w:rFonts w:ascii="Georgia" w:hAnsi="Georgia" w:eastAsia="Georgia" w:cs="Georgia"/>
        </w:rPr>
      </w:pPr>
      <w:r w:rsidRPr="0E0EC457" w:rsidR="0E0EC457">
        <w:rPr>
          <w:rFonts w:ascii="Georgia" w:hAnsi="Georgia" w:eastAsia="Georgia" w:cs="Georgia"/>
        </w:rPr>
        <w:t>A proud part of the Division of Student Life</w:t>
      </w:r>
    </w:p>
    <w:p w:rsidR="0E0EC457" w:rsidP="0E0EC457" w:rsidRDefault="0E0EC457" w14:paraId="5C39DCAB" w14:textId="3525D0F5">
      <w:pPr>
        <w:pStyle w:val="Normal"/>
        <w:rPr>
          <w:rFonts w:ascii="Georgia" w:hAnsi="Georgia" w:eastAsia="Georgia" w:cs="Georgia"/>
          <w:rtl w:val="0"/>
        </w:rPr>
      </w:pPr>
    </w:p>
    <w:p w:rsidR="0E0EC457" w:rsidP="0E0EC457" w:rsidRDefault="0E0EC457" w14:paraId="51FA2583" w14:textId="7334FDF2">
      <w:pPr>
        <w:rPr>
          <w:rFonts w:ascii="Calibri" w:hAnsi="Calibri" w:eastAsia="Calibri" w:cs="Calibri"/>
          <w:noProof w:val="0"/>
          <w:sz w:val="22"/>
          <w:szCs w:val="22"/>
          <w:lang w:val="en"/>
        </w:rPr>
      </w:pPr>
    </w:p>
    <w:p w:rsidR="78FDAE6F" w:rsidRDefault="78FDAE6F" w14:paraId="5ABFDD52" w14:textId="4F5257DF">
      <w:r w:rsidRPr="0E0EC457" w:rsidR="78FDAE6F">
        <w:rPr>
          <w:rFonts w:ascii="Calibri" w:hAnsi="Calibri" w:eastAsia="Calibri" w:cs="Calibri"/>
          <w:noProof w:val="0"/>
          <w:sz w:val="22"/>
          <w:szCs w:val="22"/>
          <w:lang w:val="en"/>
        </w:rPr>
        <w:t xml:space="preserve">University of Hartford </w:t>
      </w:r>
    </w:p>
    <w:p w:rsidR="78FDAE6F" w:rsidRDefault="78FDAE6F" w14:paraId="26649478" w14:textId="66FF784E">
      <w:r w:rsidRPr="0E0EC457" w:rsidR="78FDAE6F">
        <w:rPr>
          <w:rFonts w:ascii="Calibri" w:hAnsi="Calibri" w:eastAsia="Calibri" w:cs="Calibri"/>
          <w:noProof w:val="0"/>
          <w:sz w:val="22"/>
          <w:szCs w:val="22"/>
          <w:lang w:val="en"/>
        </w:rPr>
        <w:t xml:space="preserve">To provide some contribution, we're working on a student panel for this August called "Being Seen, Being Heard" where students who are proud of various identities (race, gender, ability, etc.) respond to questions that bring out their experiences of being seen and heard on campus. We're hoping that the moderator will be one of our recent graduates. The logistics and timing are going to be tough as we also want time for discussion and reflection from our incoming students. </w:t>
      </w:r>
    </w:p>
    <w:p w:rsidR="78FDAE6F" w:rsidRDefault="78FDAE6F" w14:paraId="3A6D4095" w14:textId="759F8528">
      <w:r w:rsidRPr="0E0EC457" w:rsidR="78FDAE6F">
        <w:rPr>
          <w:rFonts w:ascii="Calibri" w:hAnsi="Calibri" w:eastAsia="Calibri" w:cs="Calibri"/>
          <w:noProof w:val="0"/>
          <w:sz w:val="22"/>
          <w:szCs w:val="22"/>
          <w:lang w:val="en"/>
        </w:rPr>
        <w:t xml:space="preserve"> </w:t>
      </w:r>
    </w:p>
    <w:p w:rsidR="78FDAE6F" w:rsidP="06DEFF9C" w:rsidRDefault="78FDAE6F" w14:paraId="5913C28A" w14:textId="7B6004A4">
      <w:pPr>
        <w:pStyle w:val="Normal"/>
      </w:pPr>
      <w:r w:rsidRPr="06DEFF9C" w:rsidR="78FDAE6F">
        <w:rPr>
          <w:rFonts w:ascii="Calibri" w:hAnsi="Calibri" w:eastAsia="Calibri" w:cs="Calibri"/>
          <w:noProof w:val="0"/>
          <w:sz w:val="22"/>
          <w:szCs w:val="22"/>
          <w:lang w:val="en"/>
        </w:rPr>
        <w:t xml:space="preserve">We've also used Dialogues on Diversity in the past and had excellent feedback from students on that program. </w:t>
      </w:r>
      <w:r w:rsidRPr="06DEFF9C" w:rsidR="353492FE">
        <w:rPr>
          <w:rFonts w:ascii="Calibri" w:hAnsi="Calibri" w:eastAsia="Calibri" w:cs="Calibri"/>
          <w:noProof w:val="0"/>
          <w:sz w:val="22"/>
          <w:szCs w:val="22"/>
          <w:lang w:val="en"/>
        </w:rPr>
        <w:t xml:space="preserve">Here’s their website: </w:t>
      </w:r>
      <w:hyperlink r:id="R5a6ad8cb662a435c">
        <w:r w:rsidRPr="06DEFF9C" w:rsidR="353492FE">
          <w:rPr>
            <w:rStyle w:val="Hyperlink"/>
            <w:rFonts w:ascii="Calibri" w:hAnsi="Calibri" w:eastAsia="Calibri" w:cs="Calibri"/>
            <w:strike w:val="0"/>
            <w:dstrike w:val="0"/>
            <w:noProof w:val="0"/>
            <w:sz w:val="22"/>
            <w:szCs w:val="22"/>
            <w:lang w:val="en"/>
          </w:rPr>
          <w:t>https://www.dialoguesondiversity.com/</w:t>
        </w:r>
      </w:hyperlink>
      <w:r w:rsidRPr="06DEFF9C" w:rsidR="353492FE">
        <w:rPr>
          <w:rFonts w:ascii="Calibri" w:hAnsi="Calibri" w:eastAsia="Calibri" w:cs="Calibri"/>
          <w:noProof w:val="0"/>
          <w:sz w:val="22"/>
          <w:szCs w:val="22"/>
          <w:lang w:val="en"/>
        </w:rPr>
        <w:t>. We used their Get Out of Your Bubble program and Ron Jones is excellent. They have a template of information and questions but ask about your campus culture and what’s been done to customize and meet your goals.</w:t>
      </w:r>
    </w:p>
    <w:p w:rsidR="78FDAE6F" w:rsidP="06DEFF9C" w:rsidRDefault="78FDAE6F" w14:paraId="620C07F8" w14:textId="37D6E94E">
      <w:pPr>
        <w:pStyle w:val="Normal"/>
        <w:rPr>
          <w:rFonts w:ascii="Calibri" w:hAnsi="Calibri" w:eastAsia="Calibri" w:cs="Calibri"/>
          <w:noProof w:val="0"/>
          <w:sz w:val="22"/>
          <w:szCs w:val="22"/>
          <w:lang w:val="en"/>
        </w:rPr>
      </w:pPr>
    </w:p>
    <w:p w:rsidR="78FDAE6F" w:rsidRDefault="78FDAE6F" w14:paraId="2CF9F0DE" w14:textId="54E97A4A">
      <w:r w:rsidRPr="0E0EC457" w:rsidR="78FDAE6F">
        <w:rPr>
          <w:rFonts w:ascii="Calibri" w:hAnsi="Calibri" w:eastAsia="Calibri" w:cs="Calibri"/>
          <w:noProof w:val="0"/>
          <w:sz w:val="22"/>
          <w:szCs w:val="22"/>
          <w:lang w:val="en"/>
        </w:rPr>
        <w:t xml:space="preserve"> </w:t>
      </w:r>
    </w:p>
    <w:p w:rsidR="78FDAE6F" w:rsidRDefault="78FDAE6F" w14:paraId="0CF655E0" w14:textId="3D3B2EB3">
      <w:r w:rsidRPr="0E0EC457" w:rsidR="78FDAE6F">
        <w:rPr>
          <w:rFonts w:ascii="Calibri" w:hAnsi="Calibri" w:eastAsia="Calibri" w:cs="Calibri"/>
          <w:noProof w:val="0"/>
          <w:sz w:val="22"/>
          <w:szCs w:val="22"/>
          <w:lang w:val="en"/>
        </w:rPr>
        <w:t xml:space="preserve">Thanks, </w:t>
      </w:r>
    </w:p>
    <w:p w:rsidR="78FDAE6F" w:rsidRDefault="78FDAE6F" w14:paraId="5DA7EA62" w14:textId="4DCAC300">
      <w:r w:rsidRPr="0E0EC457" w:rsidR="78FDAE6F">
        <w:rPr>
          <w:rFonts w:ascii="Calibri" w:hAnsi="Calibri" w:eastAsia="Calibri" w:cs="Calibri"/>
          <w:noProof w:val="0"/>
          <w:sz w:val="22"/>
          <w:szCs w:val="22"/>
          <w:lang w:val="en"/>
        </w:rPr>
        <w:t xml:space="preserve">Mike Ormsby </w:t>
      </w:r>
    </w:p>
    <w:p w:rsidR="78FDAE6F" w:rsidRDefault="78FDAE6F" w14:paraId="1E3AC81E" w14:textId="540CA8B1">
      <w:r w:rsidRPr="0E0EC457" w:rsidR="78FDAE6F">
        <w:rPr>
          <w:rFonts w:ascii="Calibri" w:hAnsi="Calibri" w:eastAsia="Calibri" w:cs="Calibri"/>
          <w:noProof w:val="0"/>
          <w:sz w:val="22"/>
          <w:szCs w:val="22"/>
          <w:lang w:val="en"/>
        </w:rPr>
        <w:t xml:space="preserve">Director, Center for </w:t>
      </w:r>
    </w:p>
    <w:p w:rsidR="78FDAE6F" w:rsidRDefault="78FDAE6F" w14:paraId="633580DA" w14:textId="5F289D71">
      <w:r w:rsidRPr="0E0EC457" w:rsidR="78FDAE6F">
        <w:rPr>
          <w:rFonts w:ascii="Calibri" w:hAnsi="Calibri" w:eastAsia="Calibri" w:cs="Calibri"/>
          <w:noProof w:val="0"/>
          <w:sz w:val="22"/>
          <w:szCs w:val="22"/>
          <w:lang w:val="en"/>
        </w:rPr>
        <w:t xml:space="preserve">Student Success </w:t>
      </w:r>
    </w:p>
    <w:p w:rsidR="78FDAE6F" w:rsidRDefault="78FDAE6F" w14:paraId="083BBBA2" w14:textId="70AACCC2">
      <w:r w:rsidRPr="0E0EC457" w:rsidR="78FDAE6F">
        <w:rPr>
          <w:rFonts w:ascii="Calibri" w:hAnsi="Calibri" w:eastAsia="Calibri" w:cs="Calibri"/>
          <w:noProof w:val="0"/>
          <w:sz w:val="22"/>
          <w:szCs w:val="22"/>
          <w:lang w:val="en"/>
        </w:rPr>
        <w:t>University of Hartford</w:t>
      </w:r>
    </w:p>
    <w:p w:rsidR="78FDAE6F" w:rsidRDefault="78FDAE6F" w14:paraId="569E9C9D" w14:textId="2A29071E">
      <w:r w:rsidRPr="0E0EC457" w:rsidR="78FDAE6F">
        <w:rPr>
          <w:rFonts w:ascii="Calibri" w:hAnsi="Calibri" w:eastAsia="Calibri" w:cs="Calibri"/>
          <w:noProof w:val="0"/>
          <w:sz w:val="22"/>
          <w:szCs w:val="22"/>
          <w:lang w:val="en"/>
        </w:rPr>
        <w:t>West Hartford, CT</w:t>
      </w:r>
    </w:p>
    <w:p w:rsidR="78FDAE6F" w:rsidRDefault="78FDAE6F" w14:paraId="323803CC" w14:textId="2894254C">
      <w:hyperlink r:id="Rc979dd51995b4da2">
        <w:r w:rsidRPr="0E0EC457" w:rsidR="78FDAE6F">
          <w:rPr>
            <w:rStyle w:val="Hyperlink"/>
            <w:rFonts w:ascii="Calibri" w:hAnsi="Calibri" w:eastAsia="Calibri" w:cs="Calibri"/>
            <w:strike w:val="0"/>
            <w:dstrike w:val="0"/>
            <w:noProof w:val="0"/>
            <w:sz w:val="22"/>
            <w:szCs w:val="22"/>
            <w:lang w:val="en"/>
          </w:rPr>
          <w:t>ormsby@hartford.edu</w:t>
        </w:r>
      </w:hyperlink>
      <w:r w:rsidRPr="0E0EC457" w:rsidR="78FDAE6F">
        <w:rPr>
          <w:rFonts w:ascii="Calibri" w:hAnsi="Calibri" w:eastAsia="Calibri" w:cs="Calibri"/>
          <w:noProof w:val="0"/>
          <w:sz w:val="22"/>
          <w:szCs w:val="22"/>
          <w:lang w:val="en"/>
        </w:rPr>
        <w:t xml:space="preserve"> </w:t>
      </w:r>
    </w:p>
    <w:p w:rsidR="78FDAE6F" w:rsidRDefault="78FDAE6F" w14:paraId="525D3C00" w14:textId="50DA1ED8">
      <w:hyperlink r:id="R302c18504ec8499b">
        <w:r w:rsidRPr="0E0EC457" w:rsidR="78FDAE6F">
          <w:rPr>
            <w:rStyle w:val="Hyperlink"/>
            <w:rFonts w:ascii="Calibri" w:hAnsi="Calibri" w:eastAsia="Calibri" w:cs="Calibri"/>
            <w:strike w:val="0"/>
            <w:dstrike w:val="0"/>
            <w:noProof w:val="0"/>
            <w:sz w:val="22"/>
            <w:szCs w:val="22"/>
            <w:lang w:val="en"/>
          </w:rPr>
          <w:t>860-768-7908</w:t>
        </w:r>
      </w:hyperlink>
    </w:p>
    <w:p w:rsidR="0E0EC457" w:rsidP="0E0EC457" w:rsidRDefault="0E0EC457" w14:paraId="6DE9B7E9" w14:textId="6576B8A9">
      <w:pPr>
        <w:pStyle w:val="Normal"/>
        <w:rPr>
          <w:rFonts w:ascii="Georgia" w:hAnsi="Georgia" w:eastAsia="Georgia" w:cs="Georgia"/>
          <w:rtl w:val="0"/>
        </w:rPr>
      </w:pPr>
    </w:p>
    <w:p w:rsidRPr="00000000" w:rsidR="00000000" w:rsidDel="00000000" w:rsidP="00000000" w:rsidRDefault="00000000" w14:paraId="00000018">
      <w:pPr>
        <w:rPr/>
      </w:pP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rsids>
    <w:rsidRoot w:val="0E0EC457"/>
    <w:rsid w:val="00000000"/>
    <w:rsid w:val="06DEFF9C"/>
    <w:rsid w:val="0E0EC457"/>
    <w:rsid w:val="353492FE"/>
    <w:rsid w:val="5657AA6B"/>
    <w:rsid w:val="78FDAE6F"/>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hyperlink" Target="https://calendly.com/timourid" TargetMode="External" Id="rId8" /><Relationship Type="http://schemas.openxmlformats.org/officeDocument/2006/relationships/fontTable" Target="fontTable.xml" Id="rId3" /><Relationship Type="http://schemas.openxmlformats.org/officeDocument/2006/relationships/hyperlink" Target="https://uncommonprograms.com/" TargetMode="Externa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hyperlink" Target="https://uncommonprograms.com/" TargetMode="External" Id="rId6" /><Relationship Type="http://schemas.openxmlformats.org/officeDocument/2006/relationships/customXml" Target="../customXml/item3.xml" Id="rId11" /><Relationship Type="http://schemas.openxmlformats.org/officeDocument/2006/relationships/styles" Target="styles.xml" Id="rId5" /><Relationship Type="http://schemas.openxmlformats.org/officeDocument/2006/relationships/customXml" Target="../customXml/item2.xml" Id="rId10" /><Relationship Type="http://schemas.openxmlformats.org/officeDocument/2006/relationships/numbering" Target="numbering.xml" Id="rId4" /><Relationship Type="http://schemas.openxmlformats.org/officeDocument/2006/relationships/customXml" Target="../customXml/item1.xml" Id="rId9" /><Relationship Type="http://schemas.openxmlformats.org/officeDocument/2006/relationships/hyperlink" Target="mailto:ormsby@hartford.edu" TargetMode="External" Id="Rc979dd51995b4da2" /><Relationship Type="http://schemas.openxmlformats.org/officeDocument/2006/relationships/hyperlink" Target="tel:860-768-7908" TargetMode="External" Id="R302c18504ec8499b" /><Relationship Type="http://schemas.openxmlformats.org/officeDocument/2006/relationships/hyperlink" Target="https://www.dialoguesondiversity.com/" TargetMode="External" Id="R5a6ad8cb662a43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2ED6BBA4AA14393CC0EC328A79A11" ma:contentTypeVersion="4" ma:contentTypeDescription="Create a new document." ma:contentTypeScope="" ma:versionID="85ea5d36d09c04be43824abd30115236">
  <xsd:schema xmlns:xsd="http://www.w3.org/2001/XMLSchema" xmlns:xs="http://www.w3.org/2001/XMLSchema" xmlns:p="http://schemas.microsoft.com/office/2006/metadata/properties" xmlns:ns2="2dc2ceb4-27af-4102-95fc-ff14bbe564ab" targetNamespace="http://schemas.microsoft.com/office/2006/metadata/properties" ma:root="true" ma:fieldsID="821a3073b16a3e675453c344ccaa808d" ns2:_="">
    <xsd:import namespace="2dc2ceb4-27af-4102-95fc-ff14bbe56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ceb4-27af-4102-95fc-ff14bbe56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1F062-738B-4B3E-A3A3-000CD22AAB76}"/>
</file>

<file path=customXml/itemProps2.xml><?xml version="1.0" encoding="utf-8"?>
<ds:datastoreItem xmlns:ds="http://schemas.openxmlformats.org/officeDocument/2006/customXml" ds:itemID="{92322F82-9DAE-4DFA-8842-5B612126FB8C}"/>
</file>

<file path=customXml/itemProps3.xml><?xml version="1.0" encoding="utf-8"?>
<ds:datastoreItem xmlns:ds="http://schemas.openxmlformats.org/officeDocument/2006/customXml" ds:itemID="{E96999C4-05EC-4BEF-A152-685D935BA92A}"/>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0x0101001BC2ED6BBA4AA14393CC0EC328A79A11</vt:lpwstr>
  </property>
</Properties>
</file>